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27F2" w:rsidRPr="00597C76" w:rsidP="00DC27F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B29" w:rsidRPr="00597C76" w:rsidP="00637B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637B29" w:rsidP="00637B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правонарушении</w:t>
      </w:r>
    </w:p>
    <w:p w:rsidR="00597C76" w:rsidRPr="00597C76" w:rsidP="00637B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B29" w:rsidRPr="00597C76" w:rsidP="00637B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января 2026 года                                              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Нефтеюганск     </w:t>
      </w:r>
    </w:p>
    <w:p w:rsidR="00637B29" w:rsidRPr="00597C76" w:rsidP="00637B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637B29" w:rsidRPr="00597C76" w:rsidP="00637B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Мировой судья судебного участка № 2 Нефтеюганского судебного района Ханты-Мансийского автономного округа - Юг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Е.А.Таскаева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(ХМАО-Югра, г. Нефтеюганск, 1 мкр-н, дом 30), рассмотрев в открытом судебном заседании дело об административном правонарушении в отношении: </w:t>
      </w:r>
    </w:p>
    <w:p w:rsidR="008A27BB" w:rsidRPr="00597C76" w:rsidP="00D61F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гражданина Рос</w:t>
      </w:r>
      <w:r w:rsidRPr="00597C76" w:rsidR="0018223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ийской Федерации, инвалидности не имеющего, </w:t>
      </w:r>
      <w:r w:rsidRPr="00597C76" w:rsidR="00182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работающего</w:t>
      </w:r>
      <w:r w:rsidRPr="00597C76" w:rsidR="00B74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701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7C76" w:rsidR="00FD5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зарегистрированного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проживающего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7D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A00D0" w:rsidRPr="00597C76" w:rsidP="00D61F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D06F4" w:rsidRPr="00597C76" w:rsidP="007D06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7D06F4" w:rsidRPr="00597C76" w:rsidP="007D06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79E" w:rsidRPr="00597C76" w:rsidP="002954CB">
      <w:pPr>
        <w:widowControl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В.В.</w:t>
      </w:r>
      <w:r w:rsidRPr="00597C76" w:rsidR="003B4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 2026</w:t>
      </w:r>
      <w:r w:rsidRPr="00597C76" w:rsidR="002B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7D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в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97C76" w:rsidR="007D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597C76" w:rsidR="007D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  <w:r w:rsidRPr="00597C76" w:rsidR="002B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г.Нефтеюганске, мкрн.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напротив стр.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 w:rsidR="002B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управлял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637B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 w:rsidR="002B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F322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 w:rsidR="002B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состоянии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опьянения</w:t>
      </w:r>
      <w:r w:rsidRPr="00597C76" w:rsidR="008D78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 w:rsidR="00F3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80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признаков опьянения: запах алкоголя изо рта,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окраски кожных покровов лица</w:t>
      </w:r>
      <w:r w:rsidRPr="00597C76" w:rsidR="0080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7C76">
        <w:rPr>
          <w:rFonts w:ascii="Times New Roman" w:hAnsi="Times New Roman" w:cs="Times New Roman"/>
          <w:sz w:val="28"/>
          <w:szCs w:val="28"/>
          <w:lang w:eastAsia="ru-RU"/>
        </w:rPr>
        <w:t>будучи лишенным права управления транспортными средствами</w:t>
      </w:r>
      <w:r w:rsidRPr="00597C76">
        <w:rPr>
          <w:rFonts w:ascii="Times New Roman" w:hAnsi="Times New Roman" w:cs="Times New Roman"/>
          <w:sz w:val="28"/>
          <w:szCs w:val="28"/>
        </w:rPr>
        <w:t>, на основании постановления мирового судьи судебного участка №1 Нефтеюганского суде</w:t>
      </w:r>
      <w:r w:rsidRPr="00597C76">
        <w:rPr>
          <w:rFonts w:ascii="Times New Roman" w:hAnsi="Times New Roman" w:cs="Times New Roman"/>
          <w:sz w:val="28"/>
          <w:szCs w:val="28"/>
        </w:rPr>
        <w:t>бного района ХМАО-Югры от 04 марта 2025 года, вступившего в законную силу 08 апреля 2025 года</w:t>
      </w:r>
      <w:r w:rsidRPr="00597C76" w:rsidR="00F322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опьянения установлено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освидетельствования на состояние алкогольного опьянения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такие действия не содер</w:t>
      </w:r>
      <w:r w:rsidRPr="00597C76" w:rsidR="008D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жат уголовно наказуемого деяния, чем нарушил п. 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2.1.1, </w:t>
      </w:r>
      <w:r w:rsidRPr="00597C76" w:rsidR="008D78E2">
        <w:rPr>
          <w:rFonts w:ascii="Times New Roman" w:eastAsia="Times New Roman" w:hAnsi="Times New Roman" w:cs="Times New Roman"/>
          <w:sz w:val="28"/>
          <w:szCs w:val="28"/>
          <w:lang w:eastAsia="ru-RU"/>
        </w:rPr>
        <w:t>2.7 ПДД РФ.</w:t>
      </w:r>
    </w:p>
    <w:p w:rsidR="002954CB" w:rsidRPr="00597C76" w:rsidP="007D06F4">
      <w:pPr>
        <w:widowControl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административного материала Петров В.В.</w:t>
      </w:r>
      <w:r w:rsidRPr="00597C76" w:rsidR="00572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вину в сов</w:t>
      </w:r>
      <w:r w:rsidRPr="00597C76" w:rsidR="00637B29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ершении правонарушения признал.</w:t>
      </w:r>
      <w:r w:rsidRPr="00597C76" w:rsidR="008D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 пояснил, что действительно управлял транспортным средством находясь в состоянии опьянения</w:t>
      </w:r>
      <w:r w:rsidRPr="00597C76" w:rsidR="00FD55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 w:rsid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товарищ попросил перегнать автомобиль из 12 в 13 мкрн., он не мог отказать товарищу, так как он ранее его неоднократно выручал.</w:t>
      </w:r>
      <w:r w:rsidRPr="00597C76" w:rsidR="00FD5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06F4" w:rsidRPr="00597C76" w:rsidP="007D06F4">
      <w:pPr>
        <w:widowControl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судья, выслушав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В.В.</w:t>
      </w:r>
      <w:r w:rsidRPr="00597C76" w:rsidR="00572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исследовав материалы дела, приходит к выводу, что вина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В.В.</w:t>
      </w:r>
      <w:r w:rsidRPr="00597C76" w:rsidR="0063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2B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административного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 полностью доказана и подтверждается совокупностью следующих доказательств:</w:t>
      </w:r>
    </w:p>
    <w:p w:rsidR="007D06F4" w:rsidRPr="00597C76" w:rsidP="00394FFD">
      <w:pPr>
        <w:widowControl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протоколом об админист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ративном правонарушении 86 ХМ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725486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F3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которому</w:t>
      </w:r>
      <w:r w:rsidRPr="00597C76" w:rsidR="00572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 В.В. 30 января 2026 года в 21 час. 49 мин. в г.Нефтеюганске, мкрн.13, напротив стр.36, управлял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государственный регистрационный знак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состоянии опьянения, при наличии признаков опьянения: запах алкоголя изо рта, резкое изменение окраски кожных покровов лица, </w:t>
      </w:r>
      <w:r w:rsidRPr="00597C76" w:rsidR="002954CB">
        <w:rPr>
          <w:rFonts w:ascii="Times New Roman" w:hAnsi="Times New Roman" w:cs="Times New Roman"/>
          <w:sz w:val="28"/>
          <w:szCs w:val="28"/>
          <w:lang w:eastAsia="ru-RU"/>
        </w:rPr>
        <w:t>будучи лишенным права управления транспортными средствами</w:t>
      </w:r>
      <w:r w:rsidRPr="00597C76" w:rsidR="002954CB">
        <w:rPr>
          <w:rFonts w:ascii="Times New Roman" w:hAnsi="Times New Roman" w:cs="Times New Roman"/>
          <w:sz w:val="28"/>
          <w:szCs w:val="28"/>
        </w:rPr>
        <w:t>, на основании постановления мирового судьи судебного участка №1 Нефтеюганского судебного района ХМАО-Югры от 04 марта 2025 года, вступившего в законную силу 08 апреля 2025 года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опьянения установлено на основании освидетельствования на состояние алкогольного опьянения, если такие действия не содержат уголовно наказуемого деяния, чем нарушил п. 2.1.1, 2.7 ПДД РФ.</w:t>
      </w:r>
      <w:r w:rsidRPr="00597C76" w:rsidR="0063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2A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протокола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Петрову В.В.</w:t>
      </w:r>
      <w:r w:rsidRPr="00597C76" w:rsidR="0098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25.1</w:t>
      </w:r>
      <w:r w:rsidRPr="00597C76" w:rsidR="002A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РФ, ст. 51 Конституции 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разъяснены</w:t>
      </w:r>
      <w:r w:rsidRPr="00597C76" w:rsidR="00637B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7C76" w:rsidR="0063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</w:t>
      </w:r>
      <w:r w:rsidRPr="00597C76" w:rsidR="008A2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вручена</w:t>
      </w:r>
      <w:r w:rsidRPr="00597C76" w:rsidR="0063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чем имеются подписи в </w:t>
      </w:r>
      <w:r w:rsidRPr="00597C76" w:rsidR="00394F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 графах протокола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протоколе Петров В.В. указал – не было возможности отказать перевезти груз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D06F4" w:rsidRPr="00597C76" w:rsidP="002A422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Pr="00597C76" w:rsidR="002A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об отстранении от управления транспортным средством 86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№ 094623 от 30.01.2026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В.В.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отстранен от управления транспортным средством</w:t>
      </w:r>
      <w:r w:rsidRPr="00597C76" w:rsidR="008D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B77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государственный регистрационный знак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 w:rsidR="00F322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наличием п</w:t>
      </w:r>
      <w:r w:rsidRPr="00597C76" w:rsidR="00D878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ризнаков опьянения</w:t>
      </w:r>
      <w:r w:rsidRPr="00597C76" w:rsidR="0031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именно: </w:t>
      </w:r>
      <w:r w:rsidRPr="00597C76" w:rsidR="00B770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алкоголя изо рта, резкое изменение окраски кожных покровов лица</w:t>
      </w:r>
      <w:r w:rsidRPr="00597C76" w:rsidR="00D8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97C76" w:rsidR="0031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97C76" w:rsidR="00D878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составлении протокола производилась видеозапись</w:t>
      </w:r>
      <w:r w:rsidRPr="00597C76" w:rsidR="002E09B8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имеется отметка в протокол</w:t>
      </w:r>
      <w:r w:rsidRPr="00597C76" w:rsidR="007B71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97C76" w:rsidR="0080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B77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70B4" w:rsidRPr="00597C76" w:rsidP="00B770B4">
      <w:pPr>
        <w:pStyle w:val="BodyTextIndent"/>
        <w:ind w:right="-2"/>
        <w:jc w:val="both"/>
        <w:rPr>
          <w:szCs w:val="28"/>
          <w:lang w:eastAsia="ru-RU"/>
        </w:rPr>
      </w:pPr>
      <w:r w:rsidRPr="00597C76">
        <w:rPr>
          <w:szCs w:val="28"/>
          <w:lang w:val="ru-RU"/>
        </w:rPr>
        <w:t xml:space="preserve">- </w:t>
      </w:r>
      <w:r w:rsidRPr="00597C76">
        <w:rPr>
          <w:szCs w:val="28"/>
        </w:rPr>
        <w:t xml:space="preserve">акт освидетельствования на состояние алкогольного опьянения </w:t>
      </w:r>
      <w:r w:rsidRPr="00597C76">
        <w:rPr>
          <w:szCs w:val="28"/>
          <w:lang w:val="ru-RU"/>
        </w:rPr>
        <w:t>86 ГП 073639 от 30.01.2026, составленный с применением видеозаписи,</w:t>
      </w:r>
      <w:r w:rsidRPr="00597C76">
        <w:rPr>
          <w:szCs w:val="28"/>
        </w:rPr>
        <w:t xml:space="preserve"> согласно которому </w:t>
      </w:r>
      <w:r w:rsidRPr="00597C76">
        <w:rPr>
          <w:szCs w:val="28"/>
          <w:lang w:val="ru-RU"/>
        </w:rPr>
        <w:t>у Петрова В.В.</w:t>
      </w:r>
      <w:r w:rsidRPr="00597C76">
        <w:rPr>
          <w:szCs w:val="28"/>
        </w:rPr>
        <w:t xml:space="preserve"> </w:t>
      </w:r>
      <w:r w:rsidRPr="00597C76">
        <w:rPr>
          <w:szCs w:val="28"/>
          <w:lang w:val="ru-RU"/>
        </w:rPr>
        <w:t>п</w:t>
      </w:r>
      <w:r w:rsidRPr="00597C76">
        <w:rPr>
          <w:szCs w:val="28"/>
        </w:rPr>
        <w:t xml:space="preserve">ри освидетельствовании, проведенном </w:t>
      </w:r>
      <w:r w:rsidRPr="00597C76">
        <w:rPr>
          <w:szCs w:val="28"/>
          <w:lang w:val="ru-RU"/>
        </w:rPr>
        <w:t>30.01.2026 в 22 час. 26 мин.</w:t>
      </w:r>
      <w:r w:rsidRPr="00597C76">
        <w:rPr>
          <w:szCs w:val="28"/>
        </w:rPr>
        <w:t>, с применением специального технического средства измерения</w:t>
      </w:r>
      <w:r w:rsidRPr="00597C76">
        <w:rPr>
          <w:szCs w:val="28"/>
          <w:lang w:val="ru-RU"/>
        </w:rPr>
        <w:t xml:space="preserve"> Алкотектор </w:t>
      </w:r>
      <w:r w:rsidRPr="00597C76">
        <w:rPr>
          <w:szCs w:val="28"/>
          <w:lang w:val="en-US"/>
        </w:rPr>
        <w:t>PRO</w:t>
      </w:r>
      <w:r w:rsidRPr="00597C76">
        <w:rPr>
          <w:szCs w:val="28"/>
          <w:lang w:val="ru-RU"/>
        </w:rPr>
        <w:t xml:space="preserve">-100 </w:t>
      </w:r>
      <w:r w:rsidRPr="00597C76">
        <w:rPr>
          <w:szCs w:val="28"/>
          <w:lang w:val="en-US"/>
        </w:rPr>
        <w:t>touch</w:t>
      </w:r>
      <w:r w:rsidRPr="00597C76">
        <w:rPr>
          <w:szCs w:val="28"/>
          <w:lang w:val="ru-RU"/>
        </w:rPr>
        <w:t>, зав</w:t>
      </w:r>
      <w:r w:rsidRPr="00597C76">
        <w:rPr>
          <w:szCs w:val="28"/>
          <w:lang w:val="ru-RU"/>
        </w:rPr>
        <w:t>одской номер прибора 850675, при наличии признаков опьянения</w:t>
      </w:r>
      <w:r w:rsidRPr="00597C76">
        <w:rPr>
          <w:szCs w:val="28"/>
        </w:rPr>
        <w:t>:</w:t>
      </w:r>
      <w:r w:rsidRPr="00597C76">
        <w:rPr>
          <w:szCs w:val="28"/>
          <w:lang w:val="ru-RU"/>
        </w:rPr>
        <w:t xml:space="preserve"> </w:t>
      </w:r>
      <w:r w:rsidRPr="00597C76">
        <w:rPr>
          <w:szCs w:val="28"/>
        </w:rPr>
        <w:t xml:space="preserve">запах алкоголя изо рта, резкое изменение окраски кожных покровов лица, </w:t>
      </w:r>
      <w:r w:rsidRPr="00597C76">
        <w:rPr>
          <w:szCs w:val="28"/>
          <w:lang w:val="ru-RU"/>
        </w:rPr>
        <w:t>установлено наличие</w:t>
      </w:r>
      <w:r w:rsidRPr="00597C76">
        <w:rPr>
          <w:szCs w:val="28"/>
        </w:rPr>
        <w:t xml:space="preserve"> абсолютного этилового спирта </w:t>
      </w:r>
      <w:r w:rsidRPr="00597C76">
        <w:rPr>
          <w:szCs w:val="28"/>
          <w:lang w:val="ru-RU"/>
        </w:rPr>
        <w:t xml:space="preserve">в выдыхаемом воздухе </w:t>
      </w:r>
      <w:r w:rsidRPr="00597C76">
        <w:rPr>
          <w:szCs w:val="28"/>
        </w:rPr>
        <w:t xml:space="preserve">в концентрации </w:t>
      </w:r>
      <w:r w:rsidRPr="00597C76">
        <w:rPr>
          <w:szCs w:val="28"/>
          <w:lang w:val="ru-RU"/>
        </w:rPr>
        <w:t xml:space="preserve">0,250 </w:t>
      </w:r>
      <w:r w:rsidRPr="00597C76">
        <w:rPr>
          <w:szCs w:val="28"/>
        </w:rPr>
        <w:t>м</w:t>
      </w:r>
      <w:r w:rsidRPr="00597C76">
        <w:rPr>
          <w:szCs w:val="28"/>
          <w:lang w:val="ru-RU"/>
        </w:rPr>
        <w:t>г/л</w:t>
      </w:r>
      <w:r w:rsidRPr="00597C76">
        <w:rPr>
          <w:szCs w:val="28"/>
        </w:rPr>
        <w:t xml:space="preserve"> выдыхаемого </w:t>
      </w:r>
      <w:r w:rsidRPr="00597C76">
        <w:rPr>
          <w:szCs w:val="28"/>
          <w:lang w:val="ru-RU"/>
        </w:rPr>
        <w:t>Петровым В.В.</w:t>
      </w:r>
      <w:r w:rsidRPr="00597C76">
        <w:rPr>
          <w:szCs w:val="28"/>
        </w:rPr>
        <w:t xml:space="preserve"> воздуха.</w:t>
      </w:r>
      <w:r w:rsidRPr="00597C76">
        <w:rPr>
          <w:szCs w:val="28"/>
          <w:lang w:val="ru-RU"/>
        </w:rPr>
        <w:t xml:space="preserve"> С результатами освидетельствования Петров В.В.</w:t>
      </w:r>
      <w:r w:rsidRPr="00597C76">
        <w:rPr>
          <w:szCs w:val="28"/>
        </w:rPr>
        <w:t xml:space="preserve"> </w:t>
      </w:r>
      <w:r w:rsidRPr="00597C76">
        <w:rPr>
          <w:szCs w:val="28"/>
          <w:lang w:val="ru-RU"/>
        </w:rPr>
        <w:t>был согласен, о чем указал в протоколе. Б</w:t>
      </w:r>
      <w:r w:rsidRPr="00597C76">
        <w:rPr>
          <w:szCs w:val="28"/>
        </w:rPr>
        <w:t xml:space="preserve">умажный носитель с записью результатов исследования – </w:t>
      </w:r>
      <w:r w:rsidRPr="00597C76">
        <w:rPr>
          <w:szCs w:val="28"/>
          <w:lang w:val="ru-RU"/>
        </w:rPr>
        <w:t>0,250 м</w:t>
      </w:r>
      <w:r w:rsidRPr="00597C76">
        <w:rPr>
          <w:szCs w:val="28"/>
        </w:rPr>
        <w:t>г/л</w:t>
      </w:r>
      <w:r w:rsidRPr="00597C76">
        <w:rPr>
          <w:szCs w:val="28"/>
          <w:lang w:val="ru-RU"/>
        </w:rPr>
        <w:t>, подписанный сотрудником ГИБДД и Петровым В.В</w:t>
      </w:r>
      <w:r w:rsidRPr="00597C76">
        <w:rPr>
          <w:szCs w:val="28"/>
        </w:rPr>
        <w:t>.</w:t>
      </w:r>
      <w:r w:rsidRPr="00597C76">
        <w:rPr>
          <w:szCs w:val="28"/>
          <w:lang w:val="ru-RU"/>
        </w:rPr>
        <w:t xml:space="preserve"> Петров В.В. указал - согласен;</w:t>
      </w:r>
      <w:r w:rsidRPr="00597C76">
        <w:rPr>
          <w:szCs w:val="28"/>
          <w:lang w:eastAsia="ru-RU"/>
        </w:rPr>
        <w:t xml:space="preserve"> </w:t>
      </w:r>
    </w:p>
    <w:p w:rsidR="00B770B4" w:rsidRPr="00597C76" w:rsidP="00B770B4">
      <w:pPr>
        <w:pStyle w:val="BodyTextIndent"/>
        <w:ind w:right="-2"/>
        <w:jc w:val="both"/>
        <w:rPr>
          <w:szCs w:val="28"/>
        </w:rPr>
      </w:pPr>
      <w:r w:rsidRPr="00597C76">
        <w:rPr>
          <w:szCs w:val="28"/>
          <w:lang w:eastAsia="ru-RU"/>
        </w:rPr>
        <w:t xml:space="preserve">- копию </w:t>
      </w:r>
      <w:r w:rsidRPr="00597C76">
        <w:rPr>
          <w:szCs w:val="28"/>
        </w:rPr>
        <w:t>свидет</w:t>
      </w:r>
      <w:r w:rsidRPr="00597C76">
        <w:rPr>
          <w:szCs w:val="28"/>
        </w:rPr>
        <w:t>ельства о поверке № С-ВЯ/</w:t>
      </w:r>
      <w:r w:rsidRPr="00597C76">
        <w:rPr>
          <w:szCs w:val="28"/>
          <w:lang w:val="ru-RU"/>
        </w:rPr>
        <w:t>29-09-2025/468878020</w:t>
      </w:r>
      <w:r w:rsidRPr="00597C76">
        <w:rPr>
          <w:szCs w:val="28"/>
        </w:rPr>
        <w:t xml:space="preserve"> средства измерений анализаторы паров этанола в выдыхаемом воздухе Алкотектор </w:t>
      </w:r>
      <w:r w:rsidRPr="00597C76">
        <w:rPr>
          <w:szCs w:val="28"/>
          <w:lang w:val="en-US"/>
        </w:rPr>
        <w:t>PRO</w:t>
      </w:r>
      <w:r w:rsidRPr="00597C76">
        <w:rPr>
          <w:szCs w:val="28"/>
        </w:rPr>
        <w:t xml:space="preserve">-100 </w:t>
      </w:r>
      <w:r w:rsidRPr="00597C76">
        <w:rPr>
          <w:szCs w:val="28"/>
          <w:lang w:val="en-US"/>
        </w:rPr>
        <w:t>touch</w:t>
      </w:r>
      <w:r w:rsidRPr="00597C76">
        <w:rPr>
          <w:szCs w:val="28"/>
        </w:rPr>
        <w:t xml:space="preserve">, заводской номер </w:t>
      </w:r>
      <w:r w:rsidRPr="00597C76">
        <w:rPr>
          <w:szCs w:val="28"/>
          <w:lang w:val="ru-RU"/>
        </w:rPr>
        <w:t>850675</w:t>
      </w:r>
      <w:r w:rsidRPr="00597C76">
        <w:rPr>
          <w:szCs w:val="28"/>
        </w:rPr>
        <w:t xml:space="preserve">, действительно до </w:t>
      </w:r>
      <w:r w:rsidRPr="00597C76">
        <w:rPr>
          <w:szCs w:val="28"/>
          <w:lang w:val="ru-RU"/>
        </w:rPr>
        <w:t>28.09.2026</w:t>
      </w:r>
      <w:r w:rsidRPr="00597C76">
        <w:rPr>
          <w:szCs w:val="28"/>
        </w:rPr>
        <w:t xml:space="preserve">; </w:t>
      </w:r>
    </w:p>
    <w:p w:rsidR="00FA4993" w:rsidRPr="00597C76" w:rsidP="00FA4993">
      <w:pPr>
        <w:pStyle w:val="BodyTextIndent"/>
        <w:ind w:right="27" w:firstLine="426"/>
        <w:jc w:val="both"/>
        <w:rPr>
          <w:szCs w:val="28"/>
          <w:lang w:val="ru-RU"/>
        </w:rPr>
      </w:pPr>
      <w:r w:rsidRPr="00597C76">
        <w:rPr>
          <w:szCs w:val="28"/>
          <w:lang w:val="ru-RU"/>
        </w:rPr>
        <w:t xml:space="preserve">- протокол </w:t>
      </w:r>
      <w:r w:rsidRPr="00597C76" w:rsidR="00B770B4">
        <w:rPr>
          <w:szCs w:val="28"/>
          <w:lang w:val="ru-RU"/>
        </w:rPr>
        <w:t>86 ЗФ 000785 о задержании транспортного средства от 3.01.2026</w:t>
      </w:r>
      <w:r w:rsidRPr="00597C76">
        <w:rPr>
          <w:szCs w:val="28"/>
          <w:lang w:val="ru-RU"/>
        </w:rPr>
        <w:t xml:space="preserve">, согласно которому транспортное средство </w:t>
      </w:r>
      <w:r>
        <w:rPr>
          <w:szCs w:val="28"/>
          <w:lang w:val="ru-RU" w:eastAsia="ru-RU"/>
        </w:rPr>
        <w:t>***</w:t>
      </w:r>
      <w:r w:rsidRPr="00597C76" w:rsidR="00B770B4">
        <w:rPr>
          <w:szCs w:val="28"/>
          <w:lang w:eastAsia="ru-RU"/>
        </w:rPr>
        <w:t xml:space="preserve">, государственный регистрационный знак </w:t>
      </w:r>
      <w:r>
        <w:rPr>
          <w:szCs w:val="28"/>
          <w:lang w:val="ru-RU" w:eastAsia="ru-RU"/>
        </w:rPr>
        <w:t>***</w:t>
      </w:r>
      <w:r w:rsidRPr="00597C76" w:rsidR="00B770B4">
        <w:rPr>
          <w:szCs w:val="28"/>
          <w:lang w:val="ru-RU" w:eastAsia="ru-RU"/>
        </w:rPr>
        <w:t xml:space="preserve"> передано ИП </w:t>
      </w:r>
      <w:r>
        <w:rPr>
          <w:szCs w:val="28"/>
          <w:lang w:val="ru-RU" w:eastAsia="ru-RU"/>
        </w:rPr>
        <w:t>***</w:t>
      </w:r>
      <w:r w:rsidRPr="00597C76" w:rsidR="00B770B4">
        <w:rPr>
          <w:szCs w:val="28"/>
          <w:lang w:val="ru-RU" w:eastAsia="ru-RU"/>
        </w:rPr>
        <w:t xml:space="preserve"> для транспортировки и помещения на специализированную стоянку</w:t>
      </w:r>
      <w:r w:rsidRPr="00597C76">
        <w:rPr>
          <w:szCs w:val="28"/>
          <w:lang w:val="ru-RU"/>
        </w:rPr>
        <w:t>;</w:t>
      </w:r>
    </w:p>
    <w:p w:rsidR="00B770B4" w:rsidRPr="00597C76" w:rsidP="00B77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справкой </w:t>
      </w:r>
      <w:r w:rsidRPr="00597C76" w:rsidR="003F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инспектора ОИАЗ и ПБДД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ОГИБДД ОМВД России по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г.Нефтиеюганску Е.М.Вильгельми</w:t>
      </w:r>
      <w:r w:rsidRPr="00597C76" w:rsidR="003F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которой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15.04.2025 Петров В.В. сдал заявление об утере водительского удостоверения в ОГИБДД ОМВД России по г. Нефтеюганску. Водительское удостоверение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настоящий момент утеряно. Таким образом срок лишени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права управления транспортными средствами исчисляется с момента сдачи водительского удостоверения с 15.04.2025, и окончание стока лишения права управления транспортными средствами 15.04.2026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685C" w:rsidRPr="00597C76" w:rsidP="00B77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копией постановления мирового судьи судебного участка №1 Неф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теюганского судебного района ХМАО-Югра от 04.03.2025 по делу № 5-101-2001/2025, которым Петров В.В. признан виновным в совершении административного правонарушения, предусмотренного ч.5 ст.12.15 КоАП РФ,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назначено наказание в виде лишения права управления т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ранспортными средствами сроком на 1 год. Постановление вступило в законную силу 08.04.2025;</w:t>
      </w:r>
    </w:p>
    <w:p w:rsidR="00B770B4" w:rsidRPr="00597C76" w:rsidP="00FA4993">
      <w:pPr>
        <w:pStyle w:val="2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hAnsi="Times New Roman" w:cs="Times New Roman"/>
          <w:sz w:val="28"/>
          <w:szCs w:val="28"/>
        </w:rPr>
        <w:t xml:space="preserve">- копией решение судьи Нефтеюганского районного суда ХМАО-Югры от 08.04.2025, согласно которому </w:t>
      </w:r>
      <w:r w:rsidRPr="00597C76" w:rsidR="0016685C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мирового судьи судебного участка №1 Нефтеюганского судебного района ХМАО-Югра от 04.03.2025 по делу № 5-101-2001/2025 оставлено без изменения, жалоба Петрова В.В, - без удовлетворения;</w:t>
      </w:r>
    </w:p>
    <w:p w:rsidR="0016685C" w:rsidRPr="00597C76" w:rsidP="00166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реестром административных правонарушений;</w:t>
      </w:r>
    </w:p>
    <w:p w:rsidR="0016685C" w:rsidRPr="00597C76" w:rsidP="00FA4993">
      <w:pPr>
        <w:pStyle w:val="2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карточкой операции в ВУ, согласно которой срок действия водительского удостовер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на имя Петрова В.В, до 13.09.2027;</w:t>
      </w:r>
    </w:p>
    <w:p w:rsidR="0016685C" w:rsidRPr="00597C76" w:rsidP="00FA4993">
      <w:pPr>
        <w:pStyle w:val="2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копией паспорта на имя Петрова В.В.;</w:t>
      </w:r>
    </w:p>
    <w:p w:rsidR="0016685C" w:rsidRPr="00597C76" w:rsidP="00FA4993">
      <w:pPr>
        <w:pStyle w:val="2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копией свидетельства о регистрации Петрова В.В. по месту пребывания;</w:t>
      </w:r>
    </w:p>
    <w:p w:rsidR="0016685C" w:rsidRPr="00597C76" w:rsidP="0016685C">
      <w:pPr>
        <w:pStyle w:val="2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копий свидетельства о регистрации транспортного средства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государственный регистрационный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собственником которого является Серых К.В.;</w:t>
      </w:r>
    </w:p>
    <w:p w:rsidR="00FA4993" w:rsidRPr="00597C76" w:rsidP="00FA4993">
      <w:pPr>
        <w:pStyle w:val="2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C76">
        <w:rPr>
          <w:rFonts w:ascii="Times New Roman" w:hAnsi="Times New Roman" w:cs="Times New Roman"/>
          <w:sz w:val="28"/>
          <w:szCs w:val="28"/>
        </w:rPr>
        <w:t xml:space="preserve">- требования ИЦ УМВД России по г.Москва и по ХМАО-Югре, из которых следует, что </w:t>
      </w:r>
      <w:r w:rsidRPr="00597C76" w:rsidR="002954CB">
        <w:rPr>
          <w:rFonts w:ascii="Times New Roman" w:hAnsi="Times New Roman" w:cs="Times New Roman"/>
          <w:sz w:val="28"/>
          <w:szCs w:val="28"/>
        </w:rPr>
        <w:t>Петров В.В.</w:t>
      </w:r>
      <w:r w:rsidRPr="00597C76">
        <w:rPr>
          <w:rFonts w:ascii="Times New Roman" w:hAnsi="Times New Roman" w:cs="Times New Roman"/>
          <w:sz w:val="28"/>
          <w:szCs w:val="28"/>
        </w:rPr>
        <w:t xml:space="preserve"> судимости по ст.264.1 УК РФ не имеет;</w:t>
      </w:r>
    </w:p>
    <w:p w:rsidR="0016685C" w:rsidRPr="00597C76" w:rsidP="00FA4993">
      <w:pPr>
        <w:pStyle w:val="2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C76">
        <w:rPr>
          <w:rFonts w:ascii="Times New Roman" w:hAnsi="Times New Roman" w:cs="Times New Roman"/>
          <w:sz w:val="28"/>
          <w:szCs w:val="28"/>
        </w:rPr>
        <w:t>- рапортом инспектора ДПС ОВ ДПС Госавтоинспекции ОМВД России по г.</w:t>
      </w:r>
      <w:r w:rsidRPr="00597C76">
        <w:rPr>
          <w:rFonts w:ascii="Times New Roman" w:hAnsi="Times New Roman" w:cs="Times New Roman"/>
          <w:sz w:val="28"/>
          <w:szCs w:val="28"/>
        </w:rPr>
        <w:t>Нефтеюганску В.Г.Панченко от 31.01.2026 об обнаружении административного правонарушения;</w:t>
      </w:r>
    </w:p>
    <w:p w:rsidR="00FA4993" w:rsidRPr="00597C76" w:rsidP="00FA4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В.В.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доставлен в дежурную часть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55 мин.;</w:t>
      </w:r>
    </w:p>
    <w:p w:rsidR="00FA4993" w:rsidRPr="00597C76" w:rsidP="00FA49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протоколом об административном зад</w:t>
      </w:r>
      <w:r w:rsidRPr="00597C76" w:rsidR="00FD55E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ржании от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В.В.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доставлен в ДЧ ОМВД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</w:t>
      </w:r>
      <w:r w:rsidRPr="00597C76" w:rsidR="0016685C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305B39" w:rsidRPr="00597C76" w:rsidP="000F7A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видеофиксацией </w:t>
      </w:r>
      <w:r w:rsidRPr="00597C76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Pr="00597C76" w:rsidR="003F06C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597C76" w:rsidR="002954CB">
        <w:rPr>
          <w:rFonts w:ascii="Times New Roman" w:hAnsi="Times New Roman" w:cs="Times New Roman"/>
          <w:sz w:val="28"/>
          <w:szCs w:val="28"/>
        </w:rPr>
        <w:t>Петровым В.В.</w:t>
      </w:r>
      <w:r w:rsidRPr="00597C76" w:rsidR="003F06C7">
        <w:rPr>
          <w:rFonts w:ascii="Times New Roman" w:hAnsi="Times New Roman" w:cs="Times New Roman"/>
          <w:sz w:val="28"/>
          <w:szCs w:val="28"/>
        </w:rPr>
        <w:t xml:space="preserve"> транспортным средством, </w:t>
      </w:r>
      <w:r w:rsidRPr="00597C76" w:rsidR="000F7A33">
        <w:rPr>
          <w:rFonts w:ascii="Times New Roman" w:hAnsi="Times New Roman" w:cs="Times New Roman"/>
          <w:sz w:val="28"/>
          <w:szCs w:val="28"/>
        </w:rPr>
        <w:t xml:space="preserve">остановки т/с под управлением Петрова В.В., </w:t>
      </w:r>
      <w:r w:rsidRPr="00597C76">
        <w:rPr>
          <w:rFonts w:ascii="Times New Roman" w:hAnsi="Times New Roman" w:cs="Times New Roman"/>
          <w:sz w:val="28"/>
          <w:szCs w:val="28"/>
        </w:rPr>
        <w:t>отстранения от упр</w:t>
      </w:r>
      <w:r w:rsidRPr="00597C76" w:rsidR="00A10C6F">
        <w:rPr>
          <w:rFonts w:ascii="Times New Roman" w:hAnsi="Times New Roman" w:cs="Times New Roman"/>
          <w:sz w:val="28"/>
          <w:szCs w:val="28"/>
        </w:rPr>
        <w:t>авления транспортным средством,</w:t>
      </w:r>
      <w:r w:rsidRPr="00597C76">
        <w:rPr>
          <w:rFonts w:ascii="Times New Roman" w:hAnsi="Times New Roman" w:cs="Times New Roman"/>
          <w:sz w:val="28"/>
          <w:szCs w:val="28"/>
        </w:rPr>
        <w:t xml:space="preserve"> </w:t>
      </w:r>
      <w:r w:rsidRPr="00597C76" w:rsidR="000F7A33">
        <w:rPr>
          <w:rFonts w:ascii="Times New Roman" w:hAnsi="Times New Roman" w:cs="Times New Roman"/>
          <w:sz w:val="28"/>
          <w:szCs w:val="28"/>
        </w:rPr>
        <w:t>освидетельствования Петрова В.В, на состояние алкогольного опьянения, результат – 0,250 мг/л выдыхаемого воздуха, Петров В.В, был согласен с результатом. Составления протокола об административном правонарушении по ч.3 ст.12.8 КоАП РФ, ознакомления Петрова В.В. с протоколом об административном правонарушении. Н</w:t>
      </w:r>
      <w:r w:rsidRPr="00597C76">
        <w:rPr>
          <w:rFonts w:ascii="Times New Roman" w:hAnsi="Times New Roman" w:cs="Times New Roman"/>
          <w:sz w:val="28"/>
          <w:szCs w:val="28"/>
        </w:rPr>
        <w:t>арушений должностными лицами ГИБДД допущено не было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6F4" w:rsidRPr="00597C76" w:rsidP="007D06F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x-none"/>
        </w:rPr>
      </w:pP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>Согласно п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>. 2.7 Правил дорожного движения Российской Федерации утвержденных постановлением Правительства Российской Федерации от 23.10.1993 года № 1090, водителю запрещается управлять транспортным средством в состоянии опьянения (алкогольного, наркотического или ино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>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7D06F4" w:rsidRPr="00597C76" w:rsidP="007D06F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x-none"/>
        </w:rPr>
      </w:pP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Согласно п. 13 Постановления Пленума Верховного Суда РФ от 25 июня 2019 года № 20 «О 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некоторых вопросах, возникающих в судебной практике при применении дел об административных правонарушениях, предусмотренных главой 12 Кодекса Российской Федерации об административных правонарушениях»,  при привлечении к административной ответственности за 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>административные правонарушения, предусмотренные статьями 12.8 и 12.26 КоАП РФ, следует учитывать, что они не могут быть отнесены к малозначительным, а виновные в их совершении лица - освобождены от административной ответственности, поскольку управление во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>дителем, находящимся в состоянии опьянения, транспортным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(например, наличия раскаяния, признания вины</w:t>
      </w:r>
      <w:r w:rsidRPr="00597C76">
        <w:rPr>
          <w:rFonts w:ascii="Times New Roman" w:hAnsi="Times New Roman" w:cs="Times New Roman"/>
          <w:bCs/>
          <w:sz w:val="28"/>
          <w:szCs w:val="28"/>
          <w:lang w:val="x-none"/>
        </w:rPr>
        <w:t>), размера вреда, наступления последствий и их тяжести. Кроме того, повторное совершение указанных административных правонарушений является уголовно наказуемым деянием.</w:t>
      </w:r>
    </w:p>
    <w:p w:rsidR="007D06F4" w:rsidRPr="00597C76" w:rsidP="007D06F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       В материалах дела имеются составленные в отношении </w:t>
      </w:r>
      <w:r w:rsidRPr="00597C76" w:rsidR="002954CB">
        <w:rPr>
          <w:rFonts w:ascii="Times New Roman" w:hAnsi="Times New Roman" w:cs="Times New Roman"/>
          <w:bCs/>
          <w:sz w:val="28"/>
          <w:szCs w:val="28"/>
        </w:rPr>
        <w:t>Петров</w:t>
      </w:r>
      <w:r w:rsidRPr="00597C76" w:rsidR="000F7A33">
        <w:rPr>
          <w:rFonts w:ascii="Times New Roman" w:hAnsi="Times New Roman" w:cs="Times New Roman"/>
          <w:bCs/>
          <w:sz w:val="28"/>
          <w:szCs w:val="28"/>
        </w:rPr>
        <w:t>а</w:t>
      </w:r>
      <w:r w:rsidRPr="00597C76" w:rsidR="002954CB">
        <w:rPr>
          <w:rFonts w:ascii="Times New Roman" w:hAnsi="Times New Roman" w:cs="Times New Roman"/>
          <w:bCs/>
          <w:sz w:val="28"/>
          <w:szCs w:val="28"/>
        </w:rPr>
        <w:t xml:space="preserve"> В.В.</w:t>
      </w: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акт </w:t>
      </w:r>
      <w:r w:rsidRPr="00597C76" w:rsidR="00305B39">
        <w:rPr>
          <w:rFonts w:ascii="Times New Roman" w:hAnsi="Times New Roman" w:cs="Times New Roman"/>
          <w:bCs/>
          <w:sz w:val="28"/>
          <w:szCs w:val="28"/>
        </w:rPr>
        <w:t xml:space="preserve">медицинского </w:t>
      </w:r>
      <w:r w:rsidRPr="00597C76">
        <w:rPr>
          <w:rFonts w:ascii="Times New Roman" w:hAnsi="Times New Roman" w:cs="Times New Roman"/>
          <w:bCs/>
          <w:sz w:val="28"/>
          <w:szCs w:val="28"/>
        </w:rPr>
        <w:t>освидетельствования на состояние опьянения, протокол об отстранении от управления транспортным средством,</w:t>
      </w:r>
      <w:r w:rsidRPr="00597C76" w:rsidR="00B2104C">
        <w:rPr>
          <w:rFonts w:ascii="Times New Roman" w:hAnsi="Times New Roman" w:cs="Times New Roman"/>
          <w:bCs/>
          <w:sz w:val="28"/>
          <w:szCs w:val="28"/>
        </w:rPr>
        <w:t xml:space="preserve"> видеозапись,</w:t>
      </w: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что является, в соответствии со ст. 27.12 КоАП РФ, доказательством управления </w:t>
      </w:r>
      <w:r w:rsidRPr="00597C76" w:rsidR="004A00D0">
        <w:rPr>
          <w:rFonts w:ascii="Times New Roman" w:hAnsi="Times New Roman" w:cs="Times New Roman"/>
          <w:bCs/>
          <w:sz w:val="28"/>
          <w:szCs w:val="28"/>
        </w:rPr>
        <w:t>им</w:t>
      </w: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автомобилем, поскольку данные протоколы, акты, составляются должностным лицом лишь в отношении лица, которое управляет транспортным средством. </w:t>
      </w:r>
    </w:p>
    <w:p w:rsidR="007D06F4" w:rsidRPr="00597C76" w:rsidP="007D06F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         Имеющиеся в материалах дела доказательства не противоречивы, последовательны, соответствуют критерию </w:t>
      </w:r>
      <w:r w:rsidRPr="00597C76">
        <w:rPr>
          <w:rFonts w:ascii="Times New Roman" w:hAnsi="Times New Roman" w:cs="Times New Roman"/>
          <w:bCs/>
          <w:sz w:val="28"/>
          <w:szCs w:val="28"/>
        </w:rPr>
        <w:t>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0F7A33" w:rsidRPr="00597C76" w:rsidP="007D06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Судья квалифицирует действия </w:t>
      </w:r>
      <w:r w:rsidRPr="00597C76" w:rsidR="00295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В.В.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ч. 3 ст. 12.8 Кодекса Российской Федерации об административных правон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арушениях, «</w:t>
      </w:r>
      <w:r w:rsidRPr="00597C76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транспортным средством водителем, находящимся в состоянии опьянения, лишенным права управления транспортными средствами, если такие действия не содержат </w:t>
      </w:r>
      <w:hyperlink r:id="rId4" w:anchor="/multilink/12125267/paragraph/4329/number/0" w:history="1">
        <w:r w:rsidRPr="00597C76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уголовно наказуемого деяния</w:t>
        </w:r>
      </w:hyperlink>
      <w:r w:rsidRPr="00597C76">
        <w:rPr>
          <w:rFonts w:ascii="Times New Roman" w:hAnsi="Times New Roman" w:cs="Times New Roman"/>
          <w:sz w:val="28"/>
          <w:szCs w:val="28"/>
        </w:rPr>
        <w:t>».</w:t>
      </w:r>
    </w:p>
    <w:p w:rsidR="007D06F4" w:rsidRPr="00597C76" w:rsidP="007D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97C76" w:rsidR="00CF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назначении наказания мировой судья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учитывает характер совершенного административного правонарушения, личность виновного, к смягчающим </w:t>
      </w:r>
      <w:r w:rsidRPr="00597C76" w:rsidR="0091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административную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обстоятельствам</w:t>
      </w:r>
      <w:r w:rsidRPr="00597C76" w:rsidR="00914A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</w:t>
      </w:r>
      <w:r w:rsidRPr="00597C76" w:rsidR="0091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со ст. 4.2 КоАП РФ,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 относит признание вины.</w:t>
      </w:r>
    </w:p>
    <w:p w:rsidR="007D06F4" w:rsidRPr="00597C76" w:rsidP="007D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Отягчающи</w:t>
      </w:r>
      <w:r w:rsidRPr="00597C76" w:rsidR="00401AC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административную ответственность обстоятельств, пр</w:t>
      </w:r>
      <w:r w:rsidRPr="00597C76" w:rsidR="004A00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едусмотренны</w:t>
      </w:r>
      <w:r w:rsidRPr="00597C76" w:rsidR="00401AC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97C76" w:rsidR="004A0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4.3 КоАП РФ, </w:t>
      </w:r>
      <w:r w:rsidRPr="00597C76" w:rsidR="00401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установлено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54C" w:rsidRPr="00597C76" w:rsidP="00D9154C">
      <w:pPr>
        <w:pStyle w:val="NoSpacing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7C76">
        <w:rPr>
          <w:rFonts w:ascii="Times New Roman" w:hAnsi="Times New Roman" w:cs="Times New Roman"/>
          <w:color w:val="auto"/>
          <w:sz w:val="28"/>
          <w:szCs w:val="28"/>
        </w:rPr>
        <w:t>Учитывая обстоятельства совершения административного правонарушения, личност</w:t>
      </w:r>
      <w:r w:rsidRPr="00597C76">
        <w:rPr>
          <w:rFonts w:ascii="Times New Roman" w:hAnsi="Times New Roman" w:cs="Times New Roman"/>
          <w:color w:val="auto"/>
          <w:sz w:val="28"/>
          <w:szCs w:val="28"/>
        </w:rPr>
        <w:t xml:space="preserve">ь правонарушителя, суд считает возможным назначить наказание в виде административного ареста, поскольку данный вид наказания будет соответствовать целям и задачам наказания, предупредит совершение им новых правонарушений. Кроме того, </w:t>
      </w:r>
      <w:r w:rsidRPr="00597C76" w:rsidR="002954CB">
        <w:rPr>
          <w:rFonts w:ascii="Times New Roman" w:hAnsi="Times New Roman" w:cs="Times New Roman"/>
          <w:color w:val="auto"/>
          <w:sz w:val="28"/>
          <w:szCs w:val="28"/>
        </w:rPr>
        <w:t>Петров В.В.</w:t>
      </w:r>
      <w:r w:rsidRPr="00597C76">
        <w:rPr>
          <w:rFonts w:ascii="Times New Roman" w:hAnsi="Times New Roman" w:cs="Times New Roman"/>
          <w:color w:val="auto"/>
          <w:sz w:val="28"/>
          <w:szCs w:val="28"/>
        </w:rPr>
        <w:t xml:space="preserve"> не относит</w:t>
      </w:r>
      <w:r w:rsidRPr="00597C76">
        <w:rPr>
          <w:rFonts w:ascii="Times New Roman" w:hAnsi="Times New Roman" w:cs="Times New Roman"/>
          <w:color w:val="auto"/>
          <w:sz w:val="28"/>
          <w:szCs w:val="28"/>
        </w:rPr>
        <w:t>ся к категории лиц, которым не может быть назначено административное наказание в виде административного ареста.</w:t>
      </w:r>
    </w:p>
    <w:p w:rsidR="007D06F4" w:rsidRPr="00597C76" w:rsidP="007D06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Руководствуясь ст. ст. ст. 23.1, 29.10, 32.8 Кодекса РФ об административных правонарушениях, мировой судья,</w:t>
      </w:r>
    </w:p>
    <w:p w:rsidR="007D06F4" w:rsidRPr="00597C76" w:rsidP="007D06F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06F4" w:rsidP="00A412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ПОСТАНОВИЛ:</w:t>
      </w:r>
    </w:p>
    <w:p w:rsidR="00597C76" w:rsidRPr="00597C76" w:rsidP="00A412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06F4" w:rsidRPr="00597C76" w:rsidP="007D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97C76" w:rsidR="000F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виновным в совершении административного правонарушения, предусмотренного ч. 3 ст. 12.8 Кодекса Российской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об административных правонарушениях и назначить ему нака</w:t>
      </w:r>
      <w:r w:rsidRPr="00597C76" w:rsidR="0091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зание в виде административного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реста сроком на 10 (десять) суток.</w:t>
      </w:r>
    </w:p>
    <w:p w:rsidR="007D06F4" w:rsidRPr="00597C76" w:rsidP="007D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Срок ареста исчислять с момента административного задержания </w:t>
      </w:r>
      <w:r w:rsidRPr="00597C76" w:rsidR="000F7A33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 2026</w:t>
      </w:r>
      <w:r w:rsidRPr="00597C76" w:rsidR="0040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с </w:t>
      </w:r>
      <w:r w:rsidRPr="00597C76" w:rsidR="000F7A33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Pr="00597C76" w:rsidR="000F7A33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7D06F4" w:rsidRPr="00597C76" w:rsidP="007D0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</w:t>
      </w:r>
      <w:r w:rsidRPr="00597C76" w:rsidR="0004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новление подлежит немедленному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исполнению.</w:t>
      </w:r>
    </w:p>
    <w:p w:rsidR="007D06F4" w:rsidRPr="00597C76" w:rsidP="007D06F4">
      <w:pPr>
        <w:tabs>
          <w:tab w:val="left" w:pos="540"/>
        </w:tabs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Нефтеюганский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суд, в течение десяти </w:t>
      </w:r>
      <w:r w:rsidRPr="00597C76" w:rsidR="003F06C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копии постановления, через мирового судью. В этот же срок постановление может быть опротестовано прокурором. </w:t>
      </w:r>
    </w:p>
    <w:p w:rsidR="007D06F4" w:rsidRPr="00597C76" w:rsidP="007D06F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7D06F4" w:rsidRPr="00597C76" w:rsidP="00F81885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7D06F4" w:rsidRPr="00597C76" w:rsidP="007D06F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Мировой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судья                                         </w:t>
      </w:r>
      <w:r w:rsidRPr="00597C76" w:rsidR="0091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97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6" w:rsidR="00047ECF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Е.А.Таскаева</w:t>
      </w:r>
    </w:p>
    <w:p w:rsidR="00305B39" w:rsidRPr="00597C76" w:rsidP="00305B39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6C7" w:rsidRPr="00597C76" w:rsidP="00305B39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29" w:rsidRPr="00597C76">
      <w:pPr>
        <w:widowControl w:val="0"/>
        <w:tabs>
          <w:tab w:val="left" w:pos="7655"/>
        </w:tabs>
        <w:spacing w:after="0" w:line="240" w:lineRule="auto"/>
        <w:ind w:right="200"/>
        <w:jc w:val="both"/>
        <w:rPr>
          <w:rFonts w:ascii="Times New Roman" w:hAnsi="Times New Roman" w:cs="Times New Roman"/>
          <w:sz w:val="28"/>
          <w:szCs w:val="28"/>
        </w:rPr>
      </w:pPr>
    </w:p>
    <w:sectPr w:rsidSect="00597C76">
      <w:pgSz w:w="11906" w:h="16838"/>
      <w:pgMar w:top="1077" w:right="851" w:bottom="107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C4"/>
    <w:rsid w:val="00047ECF"/>
    <w:rsid w:val="000F7A33"/>
    <w:rsid w:val="001331C2"/>
    <w:rsid w:val="00163E89"/>
    <w:rsid w:val="0016685C"/>
    <w:rsid w:val="00177C9B"/>
    <w:rsid w:val="0018223C"/>
    <w:rsid w:val="001D41BD"/>
    <w:rsid w:val="001F64E7"/>
    <w:rsid w:val="001F6CE2"/>
    <w:rsid w:val="002954CB"/>
    <w:rsid w:val="002A4224"/>
    <w:rsid w:val="002B4DE4"/>
    <w:rsid w:val="002E09B8"/>
    <w:rsid w:val="00305B39"/>
    <w:rsid w:val="00315709"/>
    <w:rsid w:val="00355516"/>
    <w:rsid w:val="00391753"/>
    <w:rsid w:val="00394FFD"/>
    <w:rsid w:val="003B457B"/>
    <w:rsid w:val="003F06C7"/>
    <w:rsid w:val="00401AC2"/>
    <w:rsid w:val="004A00D0"/>
    <w:rsid w:val="0057279E"/>
    <w:rsid w:val="00597C76"/>
    <w:rsid w:val="005E1F3F"/>
    <w:rsid w:val="005E33A1"/>
    <w:rsid w:val="00637B29"/>
    <w:rsid w:val="006639A9"/>
    <w:rsid w:val="0070183F"/>
    <w:rsid w:val="007432B2"/>
    <w:rsid w:val="007B7166"/>
    <w:rsid w:val="007D06F4"/>
    <w:rsid w:val="008047B6"/>
    <w:rsid w:val="008A27BB"/>
    <w:rsid w:val="008D78E2"/>
    <w:rsid w:val="00907929"/>
    <w:rsid w:val="00914A91"/>
    <w:rsid w:val="0092165C"/>
    <w:rsid w:val="00982307"/>
    <w:rsid w:val="00983CE2"/>
    <w:rsid w:val="009B40DC"/>
    <w:rsid w:val="00A10C6F"/>
    <w:rsid w:val="00A412A3"/>
    <w:rsid w:val="00B07E1C"/>
    <w:rsid w:val="00B2104C"/>
    <w:rsid w:val="00B74852"/>
    <w:rsid w:val="00B770B4"/>
    <w:rsid w:val="00C91EFE"/>
    <w:rsid w:val="00CF0BF4"/>
    <w:rsid w:val="00D61FF1"/>
    <w:rsid w:val="00D878A9"/>
    <w:rsid w:val="00D9154C"/>
    <w:rsid w:val="00DC27F2"/>
    <w:rsid w:val="00E67A23"/>
    <w:rsid w:val="00E832C4"/>
    <w:rsid w:val="00EA6CAA"/>
    <w:rsid w:val="00EB2390"/>
    <w:rsid w:val="00F322F6"/>
    <w:rsid w:val="00F350DB"/>
    <w:rsid w:val="00F81885"/>
    <w:rsid w:val="00FA4993"/>
    <w:rsid w:val="00FD55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8CB1DB-2CE0-4DDC-B7B2-34CA5181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047ECF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a">
    <w:name w:val="Основной текст с отступом Знак"/>
    <w:basedOn w:val="DefaultParagraphFont"/>
    <w:link w:val="BodyTextIndent"/>
    <w:rsid w:val="00047ECF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BalloonText">
    <w:name w:val="Balloon Text"/>
    <w:basedOn w:val="Normal"/>
    <w:link w:val="a0"/>
    <w:uiPriority w:val="99"/>
    <w:semiHidden/>
    <w:unhideWhenUsed/>
    <w:rsid w:val="00047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47EC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B2104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2104C"/>
    <w:pPr>
      <w:widowControl w:val="0"/>
      <w:shd w:val="clear" w:color="auto" w:fill="FFFFFF"/>
      <w:spacing w:after="240" w:line="307" w:lineRule="exact"/>
      <w:ind w:hanging="320"/>
    </w:pPr>
    <w:rPr>
      <w:sz w:val="26"/>
      <w:szCs w:val="26"/>
    </w:rPr>
  </w:style>
  <w:style w:type="paragraph" w:styleId="NoSpacing">
    <w:name w:val="No Spacing"/>
    <w:uiPriority w:val="1"/>
    <w:qFormat/>
    <w:rsid w:val="00D915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0F7A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